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C0C2D" w14:textId="77777777" w:rsidR="00596DB0" w:rsidRDefault="00596DB0" w:rsidP="00596DB0">
      <w:pPr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Ds. W. van Herwijnen</w:t>
      </w:r>
    </w:p>
    <w:p w14:paraId="4C6BF7B5" w14:textId="0D4E679B" w:rsidR="00596DB0" w:rsidRDefault="00596DB0" w:rsidP="00695B40">
      <w:pPr>
        <w:tabs>
          <w:tab w:val="left" w:pos="3780"/>
        </w:tabs>
        <w:jc w:val="both"/>
        <w:rPr>
          <w:rFonts w:cs="Arial"/>
        </w:rPr>
      </w:pPr>
      <w:r>
        <w:rPr>
          <w:rFonts w:cs="Arial"/>
        </w:rPr>
        <w:t>Welhorst 89</w:t>
      </w:r>
      <w:r w:rsidR="00695B40">
        <w:rPr>
          <w:rFonts w:cs="Arial"/>
        </w:rPr>
        <w:tab/>
      </w:r>
    </w:p>
    <w:p w14:paraId="650AC107" w14:textId="77777777" w:rsidR="00596DB0" w:rsidRDefault="00596DB0" w:rsidP="00596DB0">
      <w:pPr>
        <w:jc w:val="both"/>
        <w:rPr>
          <w:rFonts w:cs="Arial"/>
        </w:rPr>
      </w:pPr>
      <w:r>
        <w:rPr>
          <w:rFonts w:cs="Arial"/>
        </w:rPr>
        <w:t>3332 RR Zwijndrecht</w:t>
      </w:r>
    </w:p>
    <w:p w14:paraId="689C276C" w14:textId="77777777" w:rsidR="00596DB0" w:rsidRDefault="00596DB0" w:rsidP="00596DB0">
      <w:pPr>
        <w:jc w:val="both"/>
        <w:rPr>
          <w:rFonts w:cs="Arial"/>
        </w:rPr>
      </w:pPr>
      <w:r>
        <w:rPr>
          <w:rFonts w:cs="Arial"/>
        </w:rPr>
        <w:t>Tel. 078-6198474</w:t>
      </w:r>
    </w:p>
    <w:p w14:paraId="493D843A" w14:textId="3199BE3C" w:rsidR="00596DB0" w:rsidRDefault="00596DB0" w:rsidP="00596DB0">
      <w:pPr>
        <w:jc w:val="both"/>
        <w:rPr>
          <w:rFonts w:cs="Arial"/>
        </w:rPr>
      </w:pPr>
      <w:r>
        <w:rPr>
          <w:rFonts w:cs="Arial"/>
        </w:rPr>
        <w:t xml:space="preserve">Email </w:t>
      </w:r>
      <w:hyperlink r:id="rId6" w:history="1">
        <w:r w:rsidR="00B47D51" w:rsidRPr="004A65C0">
          <w:rPr>
            <w:rStyle w:val="Hyperlink"/>
          </w:rPr>
          <w:t>w.v.herwijnen</w:t>
        </w:r>
        <w:r w:rsidR="00B47D51" w:rsidRPr="004A65C0">
          <w:rPr>
            <w:rStyle w:val="Hyperlink"/>
            <w:rFonts w:cs="Arial"/>
          </w:rPr>
          <w:t>@outlook.com</w:t>
        </w:r>
      </w:hyperlink>
    </w:p>
    <w:p w14:paraId="231B83B3" w14:textId="77777777" w:rsidR="00B47D51" w:rsidRDefault="00B47D51" w:rsidP="00596DB0">
      <w:pPr>
        <w:jc w:val="both"/>
        <w:rPr>
          <w:rFonts w:cs="Arial"/>
        </w:rPr>
      </w:pPr>
    </w:p>
    <w:p w14:paraId="58068E0B" w14:textId="52E57ED5" w:rsidR="00596DB0" w:rsidRDefault="00744D9C" w:rsidP="00596DB0">
      <w:pPr>
        <w:jc w:val="both"/>
        <w:rPr>
          <w:rFonts w:cs="Arial"/>
        </w:rPr>
      </w:pPr>
      <w:r>
        <w:rPr>
          <w:rFonts w:cs="Arial"/>
        </w:rPr>
        <w:fldChar w:fldCharType="begin"/>
      </w:r>
      <w:r w:rsidR="00596DB0">
        <w:rPr>
          <w:rFonts w:cs="Arial"/>
        </w:rPr>
        <w:instrText xml:space="preserve"> TIME \@ "d MMMM yyyy" </w:instrText>
      </w:r>
      <w:r>
        <w:rPr>
          <w:rFonts w:cs="Arial"/>
        </w:rPr>
        <w:fldChar w:fldCharType="separate"/>
      </w:r>
      <w:r w:rsidR="00946EE8">
        <w:rPr>
          <w:rFonts w:cs="Arial"/>
          <w:noProof/>
        </w:rPr>
        <w:t>20 augustus 2021</w:t>
      </w:r>
      <w:r>
        <w:rPr>
          <w:rFonts w:cs="Arial"/>
        </w:rPr>
        <w:fldChar w:fldCharType="end"/>
      </w:r>
    </w:p>
    <w:p w14:paraId="0E842832" w14:textId="77777777" w:rsidR="00F96CD8" w:rsidRDefault="00F96CD8" w:rsidP="00596DB0">
      <w:pPr>
        <w:rPr>
          <w:rFonts w:ascii="Arial" w:hAnsi="Arial" w:cs="Arial"/>
        </w:rPr>
      </w:pPr>
    </w:p>
    <w:p w14:paraId="7D082C6E" w14:textId="77777777" w:rsidR="00026A7C" w:rsidRDefault="00026A7C" w:rsidP="00596DB0">
      <w:pPr>
        <w:rPr>
          <w:rFonts w:ascii="Arial" w:hAnsi="Arial" w:cs="Arial"/>
        </w:rPr>
      </w:pPr>
    </w:p>
    <w:p w14:paraId="21B7F6FF" w14:textId="012B55C2" w:rsidR="00F63F90" w:rsidRDefault="002A735C" w:rsidP="00596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Goede mensen van de </w:t>
      </w:r>
      <w:proofErr w:type="spellStart"/>
      <w:r w:rsidR="003A6F25">
        <w:rPr>
          <w:rFonts w:ascii="Arial" w:hAnsi="Arial" w:cs="Arial"/>
        </w:rPr>
        <w:t>Prot.</w:t>
      </w:r>
      <w:proofErr w:type="spellEnd"/>
      <w:r w:rsidR="003A6F25">
        <w:rPr>
          <w:rFonts w:ascii="Arial" w:hAnsi="Arial" w:cs="Arial"/>
        </w:rPr>
        <w:t xml:space="preserve"> Gemeente te Drunen</w:t>
      </w:r>
      <w:r w:rsidR="004A19E4">
        <w:rPr>
          <w:rFonts w:ascii="Arial" w:hAnsi="Arial" w:cs="Arial"/>
        </w:rPr>
        <w:t>,</w:t>
      </w:r>
    </w:p>
    <w:p w14:paraId="665B586A" w14:textId="77777777" w:rsidR="004A19E4" w:rsidRDefault="004A19E4" w:rsidP="00596DB0">
      <w:pPr>
        <w:rPr>
          <w:rFonts w:ascii="Arial" w:hAnsi="Arial" w:cs="Arial"/>
        </w:rPr>
      </w:pPr>
    </w:p>
    <w:p w14:paraId="2CA7198E" w14:textId="7AB94D55" w:rsidR="002A735C" w:rsidRDefault="002A735C" w:rsidP="00596DB0">
      <w:pPr>
        <w:rPr>
          <w:rFonts w:ascii="Arial" w:hAnsi="Arial" w:cs="Arial"/>
        </w:rPr>
      </w:pPr>
      <w:r>
        <w:rPr>
          <w:rFonts w:ascii="Arial" w:hAnsi="Arial" w:cs="Arial"/>
        </w:rPr>
        <w:t>Graag reik ik u de liturgie aa</w:t>
      </w:r>
      <w:r w:rsidR="00F23951">
        <w:rPr>
          <w:rFonts w:ascii="Arial" w:hAnsi="Arial" w:cs="Arial"/>
        </w:rPr>
        <w:t xml:space="preserve">n voor de dienst op DV zondag </w:t>
      </w:r>
      <w:r w:rsidR="003A6F25">
        <w:rPr>
          <w:rFonts w:ascii="Arial" w:hAnsi="Arial" w:cs="Arial"/>
        </w:rPr>
        <w:t>22</w:t>
      </w:r>
      <w:r w:rsidR="00D82D8F">
        <w:rPr>
          <w:rFonts w:ascii="Arial" w:hAnsi="Arial" w:cs="Arial"/>
        </w:rPr>
        <w:t>-</w:t>
      </w:r>
      <w:r w:rsidR="006119F3">
        <w:rPr>
          <w:rFonts w:ascii="Arial" w:hAnsi="Arial" w:cs="Arial"/>
        </w:rPr>
        <w:t>8</w:t>
      </w:r>
      <w:r w:rsidR="005E2E27">
        <w:rPr>
          <w:rFonts w:ascii="Arial" w:hAnsi="Arial" w:cs="Arial"/>
        </w:rPr>
        <w:t>-</w:t>
      </w:r>
      <w:r w:rsidR="001049E3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6C702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om </w:t>
      </w:r>
      <w:r w:rsidR="001E19C9" w:rsidRPr="006119F3">
        <w:rPr>
          <w:rFonts w:ascii="Arial" w:hAnsi="Arial" w:cs="Arial"/>
          <w:b/>
          <w:bCs/>
        </w:rPr>
        <w:t>10.00</w:t>
      </w:r>
      <w:r>
        <w:rPr>
          <w:rFonts w:ascii="Arial" w:hAnsi="Arial" w:cs="Arial"/>
        </w:rPr>
        <w:t xml:space="preserve"> uur.</w:t>
      </w:r>
    </w:p>
    <w:p w14:paraId="4BF70B5D" w14:textId="77777777" w:rsidR="00D23207" w:rsidRDefault="00D23207" w:rsidP="00596DB0">
      <w:pPr>
        <w:rPr>
          <w:rFonts w:ascii="Arial" w:hAnsi="Arial" w:cs="Arial"/>
        </w:rPr>
      </w:pPr>
    </w:p>
    <w:p w14:paraId="254AB3D5" w14:textId="13DB685D" w:rsidR="00223706" w:rsidRDefault="00261CDD" w:rsidP="00596DB0">
      <w:pPr>
        <w:rPr>
          <w:rFonts w:ascii="Arial" w:hAnsi="Arial" w:cs="Arial"/>
        </w:rPr>
      </w:pPr>
      <w:r>
        <w:rPr>
          <w:rFonts w:ascii="Arial" w:hAnsi="Arial" w:cs="Arial"/>
        </w:rPr>
        <w:t>Thema: ‘Zit je écht safe?’</w:t>
      </w:r>
    </w:p>
    <w:p w14:paraId="14C14950" w14:textId="77777777" w:rsidR="001E19C9" w:rsidRDefault="001E19C9" w:rsidP="00596DB0">
      <w:pPr>
        <w:rPr>
          <w:rFonts w:ascii="Arial" w:hAnsi="Arial" w:cs="Arial"/>
        </w:rPr>
      </w:pPr>
    </w:p>
    <w:p w14:paraId="6B3C22B2" w14:textId="4B4E4531" w:rsidR="0026573C" w:rsidRDefault="0026573C" w:rsidP="00596DB0">
      <w:pPr>
        <w:rPr>
          <w:rFonts w:ascii="Arial" w:hAnsi="Arial" w:cs="Arial"/>
        </w:rPr>
      </w:pPr>
      <w:r>
        <w:rPr>
          <w:rFonts w:ascii="Arial" w:hAnsi="Arial" w:cs="Arial"/>
        </w:rPr>
        <w:t>Welkom</w:t>
      </w:r>
    </w:p>
    <w:p w14:paraId="7D0BEDB0" w14:textId="603E92D0" w:rsidR="00034639" w:rsidRDefault="00596DB0" w:rsidP="00034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Intochtslied </w:t>
      </w:r>
      <w:r w:rsidR="00261CDD">
        <w:rPr>
          <w:rFonts w:ascii="Arial" w:hAnsi="Arial" w:cs="Arial"/>
        </w:rPr>
        <w:t>Psalm 68:</w:t>
      </w:r>
      <w:r w:rsidR="005E2E27">
        <w:rPr>
          <w:rFonts w:ascii="Arial" w:hAnsi="Arial" w:cs="Arial"/>
        </w:rPr>
        <w:t xml:space="preserve"> </w:t>
      </w:r>
      <w:r w:rsidR="00424DC5">
        <w:rPr>
          <w:rFonts w:ascii="Arial" w:hAnsi="Arial" w:cs="Arial"/>
        </w:rPr>
        <w:t xml:space="preserve">7 en 12 God zij geprezen…. </w:t>
      </w:r>
      <w:r w:rsidR="003A6F25">
        <w:rPr>
          <w:rFonts w:ascii="Arial" w:hAnsi="Arial" w:cs="Arial"/>
        </w:rPr>
        <w:t xml:space="preserve"> </w:t>
      </w:r>
    </w:p>
    <w:p w14:paraId="4C795529" w14:textId="4D592B5F" w:rsidR="003C6504" w:rsidRDefault="0026573C" w:rsidP="00596DB0">
      <w:pPr>
        <w:rPr>
          <w:rFonts w:ascii="Arial" w:hAnsi="Arial" w:cs="Arial"/>
        </w:rPr>
      </w:pPr>
      <w:r>
        <w:rPr>
          <w:rFonts w:ascii="Arial" w:hAnsi="Arial" w:cs="Arial"/>
        </w:rPr>
        <w:t>Stil gebed, bemoediging en groet met Kl. Gloria.</w:t>
      </w:r>
    </w:p>
    <w:p w14:paraId="69877A3B" w14:textId="62EC2107" w:rsidR="00F63F90" w:rsidRDefault="00F63F90" w:rsidP="00596DB0">
      <w:pPr>
        <w:rPr>
          <w:rFonts w:ascii="Arial" w:hAnsi="Arial" w:cs="Arial"/>
        </w:rPr>
      </w:pPr>
      <w:r>
        <w:rPr>
          <w:rFonts w:ascii="Arial" w:hAnsi="Arial" w:cs="Arial"/>
        </w:rPr>
        <w:t>Lied van verootmoediging NLB 859:1,2,3</w:t>
      </w:r>
      <w:r w:rsidR="00D232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‘Schuldig staan wij…’</w:t>
      </w:r>
    </w:p>
    <w:p w14:paraId="65D56B8C" w14:textId="52DE2F96" w:rsidR="000709C0" w:rsidRDefault="008F7FB1" w:rsidP="00596DB0">
      <w:pPr>
        <w:rPr>
          <w:rFonts w:ascii="Arial" w:hAnsi="Arial" w:cs="Arial"/>
        </w:rPr>
      </w:pPr>
      <w:r>
        <w:rPr>
          <w:rFonts w:ascii="Arial" w:hAnsi="Arial" w:cs="Arial"/>
        </w:rPr>
        <w:t>Woord van genade</w:t>
      </w:r>
      <w:r w:rsidR="006119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709C0">
        <w:rPr>
          <w:rFonts w:ascii="Arial" w:hAnsi="Arial" w:cs="Arial"/>
        </w:rPr>
        <w:t>Slot van Handelingen 4</w:t>
      </w:r>
      <w:r w:rsidR="00320A3F">
        <w:rPr>
          <w:rFonts w:ascii="Arial" w:hAnsi="Arial" w:cs="Arial"/>
        </w:rPr>
        <w:t xml:space="preserve">: 34-37. ‘Niemand…bracht.’ </w:t>
      </w:r>
      <w:r w:rsidR="000709C0">
        <w:rPr>
          <w:rFonts w:ascii="Arial" w:hAnsi="Arial" w:cs="Arial"/>
        </w:rPr>
        <w:t xml:space="preserve"> </w:t>
      </w:r>
      <w:r w:rsidR="00320A3F">
        <w:rPr>
          <w:rFonts w:ascii="Arial" w:hAnsi="Arial" w:cs="Arial"/>
        </w:rPr>
        <w:t xml:space="preserve"> </w:t>
      </w:r>
    </w:p>
    <w:p w14:paraId="6411C1C8" w14:textId="712902B1" w:rsidR="001E19C9" w:rsidRDefault="00F63F90" w:rsidP="00596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Zingen NLB 859: 4. ‘Onze ontrouw…’ </w:t>
      </w:r>
    </w:p>
    <w:p w14:paraId="23E7FE36" w14:textId="33686805" w:rsidR="003B6A87" w:rsidRDefault="00FD0A48" w:rsidP="00261C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Leefregel </w:t>
      </w:r>
      <w:r w:rsidR="00246C2E">
        <w:rPr>
          <w:rFonts w:ascii="Arial" w:hAnsi="Arial" w:cs="Arial"/>
        </w:rPr>
        <w:t xml:space="preserve">NBV </w:t>
      </w:r>
      <w:r w:rsidR="008F7FB1">
        <w:rPr>
          <w:rFonts w:ascii="Arial" w:hAnsi="Arial" w:cs="Arial"/>
        </w:rPr>
        <w:t xml:space="preserve">Galaten 5: 22-25. </w:t>
      </w:r>
      <w:r w:rsidR="00320A3F">
        <w:rPr>
          <w:rFonts w:ascii="Arial" w:hAnsi="Arial" w:cs="Arial"/>
        </w:rPr>
        <w:t>‘</w:t>
      </w:r>
      <w:r w:rsidR="001209E5">
        <w:rPr>
          <w:rFonts w:ascii="Arial" w:hAnsi="Arial" w:cs="Arial"/>
        </w:rPr>
        <w:t>Maar de vrucht..…wijst.’</w:t>
      </w:r>
    </w:p>
    <w:p w14:paraId="72DE4985" w14:textId="38E458FD" w:rsidR="0055627E" w:rsidRDefault="00261CDD" w:rsidP="00DE35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Zingen </w:t>
      </w:r>
      <w:r w:rsidR="002B72DA">
        <w:rPr>
          <w:rFonts w:ascii="Arial" w:hAnsi="Arial" w:cs="Arial"/>
        </w:rPr>
        <w:t>NLB 754</w:t>
      </w:r>
      <w:r>
        <w:rPr>
          <w:rFonts w:ascii="Arial" w:hAnsi="Arial" w:cs="Arial"/>
        </w:rPr>
        <w:t>: 1,</w:t>
      </w:r>
      <w:r w:rsidR="003266ED">
        <w:rPr>
          <w:rFonts w:ascii="Arial" w:hAnsi="Arial" w:cs="Arial"/>
        </w:rPr>
        <w:t>2.</w:t>
      </w:r>
      <w:r>
        <w:rPr>
          <w:rFonts w:ascii="Arial" w:hAnsi="Arial" w:cs="Arial"/>
        </w:rPr>
        <w:t>3 ‘Liefde Gods….’</w:t>
      </w:r>
      <w:r w:rsidR="008F7FB1" w:rsidRPr="008F7FB1">
        <w:rPr>
          <w:rFonts w:ascii="Arial" w:hAnsi="Arial" w:cs="Arial"/>
        </w:rPr>
        <w:t xml:space="preserve"> </w:t>
      </w:r>
      <w:r w:rsidR="003A6F25">
        <w:rPr>
          <w:rFonts w:ascii="Arial" w:hAnsi="Arial" w:cs="Arial"/>
        </w:rPr>
        <w:t xml:space="preserve"> </w:t>
      </w:r>
    </w:p>
    <w:p w14:paraId="6ACCE8D9" w14:textId="0477BCB9" w:rsidR="00232463" w:rsidRDefault="0026573C" w:rsidP="00DE35DB">
      <w:pPr>
        <w:rPr>
          <w:rFonts w:ascii="Arial" w:hAnsi="Arial" w:cs="Arial"/>
        </w:rPr>
      </w:pPr>
      <w:r w:rsidRPr="00DE35DB">
        <w:rPr>
          <w:rFonts w:ascii="Arial" w:hAnsi="Arial" w:cs="Arial"/>
        </w:rPr>
        <w:t>Gebed om de Heilige Geest.</w:t>
      </w:r>
      <w:r w:rsidR="00DE35DB" w:rsidRPr="00DE35DB">
        <w:rPr>
          <w:rFonts w:ascii="Arial" w:hAnsi="Arial" w:cs="Arial"/>
        </w:rPr>
        <w:t xml:space="preserve"> </w:t>
      </w:r>
    </w:p>
    <w:p w14:paraId="008FAA9A" w14:textId="6C2BA145" w:rsidR="001209E5" w:rsidRDefault="001209E5" w:rsidP="00DE35DB">
      <w:pPr>
        <w:rPr>
          <w:rFonts w:ascii="Arial" w:hAnsi="Arial" w:cs="Arial"/>
        </w:rPr>
      </w:pPr>
      <w:r>
        <w:rPr>
          <w:rFonts w:ascii="Arial" w:hAnsi="Arial" w:cs="Arial"/>
        </w:rPr>
        <w:t>Nevendienst</w:t>
      </w:r>
      <w:r w:rsidR="00F63F90">
        <w:rPr>
          <w:rFonts w:ascii="Arial" w:hAnsi="Arial" w:cs="Arial"/>
        </w:rPr>
        <w:t>: kinderlied</w:t>
      </w:r>
      <w:r w:rsidR="006119F3">
        <w:rPr>
          <w:rFonts w:ascii="Arial" w:hAnsi="Arial" w:cs="Arial"/>
        </w:rPr>
        <w:t xml:space="preserve"> </w:t>
      </w:r>
      <w:r w:rsidR="00F63F90">
        <w:rPr>
          <w:rFonts w:ascii="Arial" w:hAnsi="Arial" w:cs="Arial"/>
        </w:rPr>
        <w:t>NLB 923: 1,2,3 ‘Wil je wel….’</w:t>
      </w:r>
    </w:p>
    <w:p w14:paraId="28777860" w14:textId="614727DA" w:rsidR="002E656E" w:rsidRDefault="00D53835" w:rsidP="00131D56">
      <w:pPr>
        <w:rPr>
          <w:rFonts w:ascii="Arial" w:hAnsi="Arial" w:cs="Arial"/>
        </w:rPr>
      </w:pPr>
      <w:r w:rsidRPr="00DE35DB">
        <w:rPr>
          <w:rFonts w:ascii="Arial" w:hAnsi="Arial" w:cs="Arial"/>
        </w:rPr>
        <w:t>Schriftlezing</w:t>
      </w:r>
      <w:r w:rsidR="000F6A17">
        <w:rPr>
          <w:rFonts w:ascii="Arial" w:hAnsi="Arial" w:cs="Arial"/>
        </w:rPr>
        <w:t xml:space="preserve"> NBV</w:t>
      </w:r>
      <w:r w:rsidR="00261CDD">
        <w:rPr>
          <w:rFonts w:ascii="Arial" w:hAnsi="Arial" w:cs="Arial"/>
        </w:rPr>
        <w:t xml:space="preserve"> Marcus 10: 17-27. Toen hij…..alles mogelijk.’</w:t>
      </w:r>
    </w:p>
    <w:p w14:paraId="02A31033" w14:textId="01604B9C" w:rsidR="0022780B" w:rsidRPr="00DE35DB" w:rsidRDefault="002B72DA" w:rsidP="00131D56">
      <w:pPr>
        <w:rPr>
          <w:rFonts w:ascii="Arial" w:hAnsi="Arial" w:cs="Arial"/>
        </w:rPr>
      </w:pPr>
      <w:r>
        <w:rPr>
          <w:rFonts w:ascii="Arial" w:hAnsi="Arial" w:cs="Arial"/>
        </w:rPr>
        <w:t>NLB 413</w:t>
      </w:r>
      <w:r w:rsidR="008F7FB1">
        <w:rPr>
          <w:rFonts w:ascii="Arial" w:hAnsi="Arial" w:cs="Arial"/>
        </w:rPr>
        <w:t xml:space="preserve">:1,2,3 </w:t>
      </w:r>
      <w:r w:rsidR="00D23207">
        <w:rPr>
          <w:rFonts w:ascii="Arial" w:hAnsi="Arial" w:cs="Arial"/>
        </w:rPr>
        <w:t>‘</w:t>
      </w:r>
      <w:r w:rsidR="008F7FB1">
        <w:rPr>
          <w:rFonts w:ascii="Arial" w:hAnsi="Arial" w:cs="Arial"/>
        </w:rPr>
        <w:t>Grote God, wij</w:t>
      </w:r>
      <w:r w:rsidR="00D23207">
        <w:rPr>
          <w:rFonts w:ascii="Arial" w:hAnsi="Arial" w:cs="Arial"/>
        </w:rPr>
        <w:t>…’</w:t>
      </w:r>
      <w:r w:rsidR="008F7FB1">
        <w:rPr>
          <w:rFonts w:ascii="Arial" w:hAnsi="Arial" w:cs="Arial"/>
        </w:rPr>
        <w:t xml:space="preserve"> </w:t>
      </w:r>
      <w:r w:rsidR="003A6F25">
        <w:rPr>
          <w:rFonts w:ascii="Arial" w:hAnsi="Arial" w:cs="Arial"/>
        </w:rPr>
        <w:t xml:space="preserve"> </w:t>
      </w:r>
    </w:p>
    <w:p w14:paraId="1B85AE70" w14:textId="554A35AD" w:rsidR="007A540C" w:rsidRDefault="0067532C" w:rsidP="007A540C">
      <w:pPr>
        <w:rPr>
          <w:rFonts w:ascii="Arial" w:hAnsi="Arial" w:cs="Arial"/>
        </w:rPr>
      </w:pPr>
      <w:r w:rsidRPr="0067532C">
        <w:rPr>
          <w:rFonts w:ascii="Arial" w:hAnsi="Arial" w:cs="Arial"/>
        </w:rPr>
        <w:t>Verkondiging</w:t>
      </w:r>
      <w:r w:rsidR="002E656E" w:rsidRPr="0067532C">
        <w:rPr>
          <w:rFonts w:ascii="Arial" w:hAnsi="Arial" w:cs="Arial"/>
        </w:rPr>
        <w:t xml:space="preserve"> </w:t>
      </w:r>
      <w:r w:rsidR="002E656E">
        <w:rPr>
          <w:rFonts w:ascii="Arial" w:hAnsi="Arial" w:cs="Arial"/>
        </w:rPr>
        <w:t xml:space="preserve">met als </w:t>
      </w:r>
      <w:bookmarkStart w:id="1" w:name="_Hlk70524604"/>
      <w:r w:rsidR="007A540C">
        <w:rPr>
          <w:rFonts w:ascii="Arial" w:hAnsi="Arial" w:cs="Arial"/>
        </w:rPr>
        <w:t xml:space="preserve">Thema: </w:t>
      </w:r>
      <w:bookmarkStart w:id="2" w:name="_Hlk68640911"/>
      <w:r w:rsidR="007A540C">
        <w:rPr>
          <w:rFonts w:ascii="Arial" w:hAnsi="Arial" w:cs="Arial"/>
        </w:rPr>
        <w:t>‘</w:t>
      </w:r>
      <w:r w:rsidR="00261CDD">
        <w:rPr>
          <w:rFonts w:ascii="Arial" w:hAnsi="Arial" w:cs="Arial"/>
        </w:rPr>
        <w:t>Zit je écht safe?</w:t>
      </w:r>
      <w:r w:rsidR="007A540C">
        <w:rPr>
          <w:rFonts w:ascii="Arial" w:hAnsi="Arial" w:cs="Arial"/>
        </w:rPr>
        <w:t>’</w:t>
      </w:r>
      <w:bookmarkEnd w:id="1"/>
      <w:bookmarkEnd w:id="2"/>
    </w:p>
    <w:p w14:paraId="1AFA146D" w14:textId="66413FE4" w:rsidR="008248BF" w:rsidRPr="003A6F25" w:rsidRDefault="003266ED" w:rsidP="007A540C">
      <w:pPr>
        <w:rPr>
          <w:rFonts w:ascii="Arial" w:hAnsi="Arial" w:cs="Arial"/>
        </w:rPr>
      </w:pPr>
      <w:r w:rsidRPr="003A6F25">
        <w:rPr>
          <w:rFonts w:ascii="Arial" w:hAnsi="Arial" w:cs="Arial"/>
        </w:rPr>
        <w:t>NLB 939: 1,2,3 ‘Op U alleen…’</w:t>
      </w:r>
    </w:p>
    <w:p w14:paraId="08B62817" w14:textId="00EA0E77" w:rsidR="008F7FB1" w:rsidRDefault="0026573C">
      <w:pPr>
        <w:rPr>
          <w:rFonts w:ascii="Arial" w:hAnsi="Arial" w:cs="Arial"/>
        </w:rPr>
      </w:pPr>
      <w:r>
        <w:rPr>
          <w:rFonts w:ascii="Arial" w:hAnsi="Arial" w:cs="Arial"/>
        </w:rPr>
        <w:t>Dankgebed en voorbeden</w:t>
      </w:r>
      <w:r w:rsidR="00046F0F">
        <w:rPr>
          <w:rFonts w:ascii="Arial" w:hAnsi="Arial" w:cs="Arial"/>
        </w:rPr>
        <w:t>.</w:t>
      </w:r>
      <w:r w:rsidR="00FE0D81">
        <w:rPr>
          <w:rFonts w:ascii="Arial" w:hAnsi="Arial" w:cs="Arial"/>
        </w:rPr>
        <w:t xml:space="preserve"> </w:t>
      </w:r>
      <w:r w:rsidR="00F63F90">
        <w:rPr>
          <w:rFonts w:ascii="Arial" w:hAnsi="Arial" w:cs="Arial"/>
        </w:rPr>
        <w:t xml:space="preserve"> </w:t>
      </w:r>
    </w:p>
    <w:p w14:paraId="01464AE8" w14:textId="77777777" w:rsidR="0026573C" w:rsidRPr="003B00E1" w:rsidRDefault="0026573C">
      <w:pPr>
        <w:rPr>
          <w:rFonts w:ascii="Arial" w:hAnsi="Arial" w:cs="Arial"/>
        </w:rPr>
      </w:pPr>
      <w:r>
        <w:rPr>
          <w:rFonts w:ascii="Arial" w:hAnsi="Arial" w:cs="Arial"/>
        </w:rPr>
        <w:t>Collecten</w:t>
      </w:r>
    </w:p>
    <w:p w14:paraId="518734DE" w14:textId="63E03162" w:rsidR="008248BF" w:rsidRPr="008248BF" w:rsidRDefault="003B00E1" w:rsidP="008248BF">
      <w:pPr>
        <w:rPr>
          <w:rFonts w:ascii="Arial" w:hAnsi="Arial" w:cs="Arial"/>
        </w:rPr>
      </w:pPr>
      <w:r w:rsidRPr="003B00E1">
        <w:rPr>
          <w:rFonts w:ascii="Arial" w:hAnsi="Arial" w:cs="Arial"/>
        </w:rPr>
        <w:t xml:space="preserve">Slotlied </w:t>
      </w:r>
      <w:r w:rsidR="008248BF">
        <w:rPr>
          <w:rFonts w:ascii="Arial" w:hAnsi="Arial" w:cs="Arial"/>
        </w:rPr>
        <w:t xml:space="preserve">NLB 241: 1,2,3. ‘Gij die….’ </w:t>
      </w:r>
      <w:r w:rsidR="008248BF"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14:paraId="1F15997C" w14:textId="62C73BD2" w:rsidR="003B00E1" w:rsidRPr="003B00E1" w:rsidRDefault="003B00E1">
      <w:pPr>
        <w:rPr>
          <w:rFonts w:ascii="Arial" w:hAnsi="Arial" w:cs="Arial"/>
        </w:rPr>
      </w:pPr>
      <w:r w:rsidRPr="003B00E1">
        <w:rPr>
          <w:rFonts w:ascii="Arial" w:hAnsi="Arial" w:cs="Arial"/>
        </w:rPr>
        <w:t>Zegen.</w:t>
      </w:r>
      <w:r w:rsidR="00D87F10">
        <w:rPr>
          <w:rFonts w:ascii="Arial" w:hAnsi="Arial" w:cs="Arial"/>
        </w:rPr>
        <w:t xml:space="preserve"> </w:t>
      </w:r>
      <w:r w:rsidR="007F25EA">
        <w:rPr>
          <w:rFonts w:ascii="Arial" w:hAnsi="Arial" w:cs="Arial"/>
        </w:rPr>
        <w:t xml:space="preserve"> </w:t>
      </w:r>
    </w:p>
    <w:p w14:paraId="1AADE308" w14:textId="77777777" w:rsidR="00206F85" w:rsidRDefault="00206F85"/>
    <w:p w14:paraId="1BEB5ED8" w14:textId="418009A2" w:rsidR="00596DB0" w:rsidRDefault="001B0690">
      <w:r>
        <w:t xml:space="preserve">Plaatjes </w:t>
      </w:r>
      <w:r w:rsidR="00B96778">
        <w:t xml:space="preserve">tijdens </w:t>
      </w:r>
      <w:r>
        <w:t>de verkondiging</w:t>
      </w:r>
      <w:r w:rsidR="00B96778">
        <w:t xml:space="preserve"> svp.</w:t>
      </w:r>
    </w:p>
    <w:p w14:paraId="67FE5B59" w14:textId="79C71DCF" w:rsidR="00B252FA" w:rsidRDefault="00302308" w:rsidP="00B252FA">
      <w:pPr>
        <w:pStyle w:val="Lijstalinea"/>
        <w:numPr>
          <w:ilvl w:val="0"/>
          <w:numId w:val="5"/>
        </w:numPr>
      </w:pPr>
      <w:r>
        <w:t xml:space="preserve">Direct al deze. </w:t>
      </w:r>
      <w:r w:rsidR="00B252FA">
        <w:t>Jezus zegent de kinderen.</w:t>
      </w:r>
    </w:p>
    <w:p w14:paraId="00CD9A8F" w14:textId="42219E36" w:rsidR="005E2E27" w:rsidRDefault="005E2E27" w:rsidP="00132066"/>
    <w:p w14:paraId="1EBF5596" w14:textId="6F104495" w:rsidR="005E2E27" w:rsidRDefault="00F541CD" w:rsidP="00132066">
      <w:r>
        <w:rPr>
          <w:noProof/>
        </w:rPr>
        <w:drawing>
          <wp:inline distT="0" distB="0" distL="0" distR="0" wp14:anchorId="4FFBB136" wp14:editId="1C59AFEC">
            <wp:extent cx="1872000" cy="1244958"/>
            <wp:effectExtent l="0" t="0" r="0" b="0"/>
            <wp:docPr id="1" name="Afbeelding 1" descr="Gezinsmoment - Jezus zegent de kinderen | Vreugdevolle ro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zinsmoment - Jezus zegent de kinderen | Vreugdevolle roep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24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40209" w14:textId="266F017E" w:rsidR="00B252FA" w:rsidRDefault="00B252FA" w:rsidP="00132066"/>
    <w:p w14:paraId="0B98F9AC" w14:textId="27C2DF81" w:rsidR="00B252FA" w:rsidRDefault="00B252FA" w:rsidP="00B252FA">
      <w:pPr>
        <w:pStyle w:val="Lijstalinea"/>
        <w:numPr>
          <w:ilvl w:val="0"/>
          <w:numId w:val="5"/>
        </w:numPr>
      </w:pPr>
      <w:r w:rsidRPr="00302308">
        <w:rPr>
          <w:b/>
          <w:bCs/>
        </w:rPr>
        <w:t xml:space="preserve">Direct </w:t>
      </w:r>
      <w:r w:rsidR="00302308" w:rsidRPr="00302308">
        <w:rPr>
          <w:b/>
          <w:bCs/>
        </w:rPr>
        <w:t>hierna</w:t>
      </w:r>
      <w:r w:rsidR="00302308">
        <w:t xml:space="preserve"> </w:t>
      </w:r>
      <w:r>
        <w:t>komt een jonge man naar Jezus.</w:t>
      </w:r>
    </w:p>
    <w:p w14:paraId="582CFFA9" w14:textId="2ACC25B9" w:rsidR="00F541CD" w:rsidRDefault="00F541CD" w:rsidP="00132066">
      <w:r>
        <w:rPr>
          <w:noProof/>
        </w:rPr>
        <w:drawing>
          <wp:inline distT="0" distB="0" distL="0" distR="0" wp14:anchorId="5DFDE586" wp14:editId="3171D9F7">
            <wp:extent cx="2232000" cy="1115938"/>
            <wp:effectExtent l="0" t="0" r="0" b="8255"/>
            <wp:docPr id="2" name="Afbeelding 2" descr="Jezus praat met een rijke jonge bestuurder | Het leven van Jez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zus praat met een rijke jonge bestuurder | Het leven van Jez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111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FFEA6" w14:textId="6A691B57" w:rsidR="00B252FA" w:rsidRDefault="00B252FA" w:rsidP="00132066"/>
    <w:p w14:paraId="5D4ACE51" w14:textId="39638062" w:rsidR="00B252FA" w:rsidRDefault="00302308" w:rsidP="00B252FA">
      <w:pPr>
        <w:pStyle w:val="Lijstalinea"/>
        <w:numPr>
          <w:ilvl w:val="0"/>
          <w:numId w:val="5"/>
        </w:numPr>
      </w:pPr>
      <w:r>
        <w:t>Als ik na even vraag: ‘</w:t>
      </w:r>
      <w:r w:rsidR="00B252FA">
        <w:t>Hoe leren wij God kennen?</w:t>
      </w:r>
      <w:r>
        <w:t>’, dan dit.</w:t>
      </w:r>
    </w:p>
    <w:p w14:paraId="12296E78" w14:textId="77777777" w:rsidR="00B252FA" w:rsidRDefault="00B252FA" w:rsidP="00B252FA">
      <w:pPr>
        <w:pStyle w:val="Lijstalinea"/>
      </w:pPr>
    </w:p>
    <w:p w14:paraId="0192396C" w14:textId="2AD72BF1" w:rsidR="00F541CD" w:rsidRDefault="00F541CD" w:rsidP="00132066">
      <w:r>
        <w:rPr>
          <w:noProof/>
        </w:rPr>
        <w:drawing>
          <wp:inline distT="0" distB="0" distL="0" distR="0" wp14:anchorId="54CBA236" wp14:editId="3F79706E">
            <wp:extent cx="2124000" cy="1415971"/>
            <wp:effectExtent l="0" t="0" r="0" b="0"/>
            <wp:docPr id="4" name="Afbeelding 4" descr="Bijbel Online - EO.nl/Bij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jbel Online - EO.nl/Bijb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141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D92DF" w14:textId="5A7F9BDA" w:rsidR="0034431A" w:rsidRDefault="0034431A" w:rsidP="00132066"/>
    <w:p w14:paraId="6C8AE51E" w14:textId="33245D10" w:rsidR="00B252FA" w:rsidRDefault="00B252FA" w:rsidP="00B252FA">
      <w:pPr>
        <w:pStyle w:val="Lijstalinea"/>
        <w:numPr>
          <w:ilvl w:val="0"/>
          <w:numId w:val="5"/>
        </w:numPr>
      </w:pPr>
      <w:r>
        <w:t>Een beeldhouwer ziet een man al in zijn brok steen. Die haalt hij er uit.</w:t>
      </w:r>
    </w:p>
    <w:p w14:paraId="7F660486" w14:textId="77777777" w:rsidR="0034431A" w:rsidRDefault="0034431A" w:rsidP="00132066"/>
    <w:p w14:paraId="5D06AD0F" w14:textId="11F3B22C" w:rsidR="00F541CD" w:rsidRDefault="00F541CD" w:rsidP="00132066">
      <w:r>
        <w:rPr>
          <w:noProof/>
        </w:rPr>
        <w:drawing>
          <wp:inline distT="0" distB="0" distL="0" distR="0" wp14:anchorId="30B0636E" wp14:editId="60835EC2">
            <wp:extent cx="2160000" cy="1620110"/>
            <wp:effectExtent l="0" t="0" r="0" b="0"/>
            <wp:docPr id="8" name="Afbeelding 8" descr="Een middag samen hakken - BEELDHOUWERIJ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en middag samen hakken - BEELDHOUWERIJBLO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062B" w14:textId="1512EE34" w:rsidR="0034431A" w:rsidRDefault="0034431A" w:rsidP="00132066"/>
    <w:p w14:paraId="12490DFF" w14:textId="1439B64C" w:rsidR="00B252FA" w:rsidRDefault="00B252FA" w:rsidP="00B252FA">
      <w:pPr>
        <w:pStyle w:val="Lijstalinea"/>
        <w:numPr>
          <w:ilvl w:val="0"/>
          <w:numId w:val="5"/>
        </w:numPr>
      </w:pPr>
      <w:r>
        <w:t>Een rijke man rammelt met z’n portemonnee en krijgt wat hij maar wil.</w:t>
      </w:r>
    </w:p>
    <w:p w14:paraId="73E3A223" w14:textId="77777777" w:rsidR="0034431A" w:rsidRDefault="0034431A" w:rsidP="00132066"/>
    <w:p w14:paraId="57BAB9A6" w14:textId="5937C444" w:rsidR="00F541CD" w:rsidRDefault="00F541CD" w:rsidP="00132066">
      <w:r>
        <w:rPr>
          <w:noProof/>
        </w:rPr>
        <w:drawing>
          <wp:inline distT="0" distB="0" distL="0" distR="0" wp14:anchorId="49C79251" wp14:editId="0BE60252">
            <wp:extent cx="2052000" cy="2052000"/>
            <wp:effectExtent l="0" t="0" r="5715" b="5715"/>
            <wp:docPr id="5" name="Afbeelding 5" descr="shortwalletspurse, cardholderbag, purses, W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rtwalletspurse, cardholderbag, purses, Wall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13E9E" w14:textId="49564B8C" w:rsidR="00F541CD" w:rsidRDefault="00F541CD" w:rsidP="00132066"/>
    <w:p w14:paraId="75041276" w14:textId="0B3FE7AB" w:rsidR="00F541CD" w:rsidRDefault="00B252FA" w:rsidP="00B252FA">
      <w:pPr>
        <w:pStyle w:val="Lijstalinea"/>
        <w:numPr>
          <w:ilvl w:val="0"/>
          <w:numId w:val="5"/>
        </w:numPr>
      </w:pPr>
      <w:r>
        <w:t>Als geld op de 1</w:t>
      </w:r>
      <w:r w:rsidRPr="00B252FA">
        <w:rPr>
          <w:vertAlign w:val="superscript"/>
        </w:rPr>
        <w:t>e</w:t>
      </w:r>
      <w:r>
        <w:t xml:space="preserve"> plaats komt, spiegelt dat. </w:t>
      </w:r>
      <w:r w:rsidR="00302308">
        <w:t xml:space="preserve">Dat is zilver achter het glas. </w:t>
      </w:r>
      <w:r>
        <w:t xml:space="preserve">Dan zie je door het glas enkel </w:t>
      </w:r>
      <w:r w:rsidR="00302308">
        <w:t xml:space="preserve">nog </w:t>
      </w:r>
      <w:r>
        <w:t>jezelf.</w:t>
      </w:r>
    </w:p>
    <w:p w14:paraId="2E7C8437" w14:textId="6943241A" w:rsidR="00F541CD" w:rsidRDefault="00F541CD" w:rsidP="00132066">
      <w:r>
        <w:rPr>
          <w:noProof/>
        </w:rPr>
        <w:lastRenderedPageBreak/>
        <w:drawing>
          <wp:inline distT="0" distB="0" distL="0" distR="0" wp14:anchorId="4FCCE724" wp14:editId="4832261B">
            <wp:extent cx="1692000" cy="2257714"/>
            <wp:effectExtent l="0" t="0" r="3810" b="0"/>
            <wp:docPr id="10" name="Afbeelding 10" descr="Mens die in spiegel denkt vector illustratie. Illustratie bestaande uit  persoon - 9510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ns die in spiegel denkt vector illustratie. Illustratie bestaande uit  persoon - 95109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225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62070" w14:textId="7658E53D" w:rsidR="00F541CD" w:rsidRDefault="00F541CD" w:rsidP="00132066"/>
    <w:p w14:paraId="4B5F53F0" w14:textId="6D82FEF0" w:rsidR="00B252FA" w:rsidRDefault="00B252FA" w:rsidP="00B252FA">
      <w:pPr>
        <w:pStyle w:val="Lijstalinea"/>
        <w:numPr>
          <w:ilvl w:val="0"/>
          <w:numId w:val="5"/>
        </w:numPr>
      </w:pPr>
      <w:r>
        <w:t>Kameel door het oog van de naald.</w:t>
      </w:r>
      <w:r w:rsidR="00302308">
        <w:t xml:space="preserve"> Dan dit. </w:t>
      </w:r>
    </w:p>
    <w:p w14:paraId="56C5EE15" w14:textId="063F1DBB" w:rsidR="005E2E27" w:rsidRDefault="005E2E27" w:rsidP="00132066"/>
    <w:p w14:paraId="3E645358" w14:textId="4D890C67" w:rsidR="0034431A" w:rsidRDefault="0034431A" w:rsidP="00132066">
      <w:r>
        <w:rPr>
          <w:noProof/>
        </w:rPr>
        <w:drawing>
          <wp:inline distT="0" distB="0" distL="0" distR="0" wp14:anchorId="1DADA748" wp14:editId="5DC954C5">
            <wp:extent cx="1584000" cy="1056110"/>
            <wp:effectExtent l="0" t="0" r="0" b="0"/>
            <wp:docPr id="12" name="Afbeelding 12" descr="Door het oog van de na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or het oog van de naal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05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4E6D1" w14:textId="3D05FCCD" w:rsidR="0034431A" w:rsidRDefault="00B252FA" w:rsidP="00B252FA">
      <w:pPr>
        <w:pStyle w:val="Lijstalinea"/>
        <w:numPr>
          <w:ilvl w:val="0"/>
          <w:numId w:val="5"/>
        </w:numPr>
      </w:pPr>
      <w:r w:rsidRPr="00B252FA">
        <w:rPr>
          <w:b/>
          <w:bCs/>
          <w:i/>
          <w:iCs/>
          <w:u w:val="single"/>
        </w:rPr>
        <w:t>Direct</w:t>
      </w:r>
      <w:r>
        <w:t xml:space="preserve"> hierna het poortje in Jeruzalem dat de naam heeft: ‘Het oog van de naald.’ Daar kun je alleen binnenkomen als je van je kameel af gaat.</w:t>
      </w:r>
    </w:p>
    <w:p w14:paraId="3A1F7B5D" w14:textId="33DBF078" w:rsidR="0034431A" w:rsidRDefault="0034431A" w:rsidP="00132066">
      <w:r>
        <w:rPr>
          <w:noProof/>
        </w:rPr>
        <w:drawing>
          <wp:inline distT="0" distB="0" distL="0" distR="0" wp14:anchorId="17A50835" wp14:editId="232ACACE">
            <wp:extent cx="1584000" cy="1767852"/>
            <wp:effectExtent l="0" t="0" r="0" b="3810"/>
            <wp:docPr id="13" name="Afbeelding 13" descr="Pensées, : Oog Van De Na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nsées, : Oog Van De Naal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76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F7995" w14:textId="16880FDD" w:rsidR="0034431A" w:rsidRDefault="0034431A" w:rsidP="00132066"/>
    <w:p w14:paraId="7CD556BE" w14:textId="77777777" w:rsidR="0034431A" w:rsidRDefault="0034431A" w:rsidP="00132066"/>
    <w:p w14:paraId="712DD12F" w14:textId="6AAF00FE" w:rsidR="00132066" w:rsidRDefault="00132066" w:rsidP="00132066">
      <w:r>
        <w:t>Liefdevolle groet en dank,</w:t>
      </w:r>
    </w:p>
    <w:p w14:paraId="05BEE82C" w14:textId="77777777" w:rsidR="00132066" w:rsidRDefault="00132066" w:rsidP="00132066">
      <w:r>
        <w:t>W. van Herwijnen.</w:t>
      </w:r>
    </w:p>
    <w:p w14:paraId="2CF7293D" w14:textId="44A0EFCF" w:rsidR="00132066" w:rsidRDefault="00132066"/>
    <w:sectPr w:rsidR="00132066" w:rsidSect="00AE542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1EB4B55"/>
    <w:multiLevelType w:val="hybridMultilevel"/>
    <w:tmpl w:val="469C2CD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C02DD"/>
    <w:multiLevelType w:val="hybridMultilevel"/>
    <w:tmpl w:val="102AA1C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F6F12"/>
    <w:multiLevelType w:val="hybridMultilevel"/>
    <w:tmpl w:val="13DE84B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B0E12"/>
    <w:multiLevelType w:val="hybridMultilevel"/>
    <w:tmpl w:val="63922E7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email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B0"/>
    <w:rsid w:val="00026A7C"/>
    <w:rsid w:val="00034639"/>
    <w:rsid w:val="00042F85"/>
    <w:rsid w:val="00046F0F"/>
    <w:rsid w:val="00061318"/>
    <w:rsid w:val="00065967"/>
    <w:rsid w:val="00066309"/>
    <w:rsid w:val="000709C0"/>
    <w:rsid w:val="000E4E6A"/>
    <w:rsid w:val="000F287C"/>
    <w:rsid w:val="000F6A17"/>
    <w:rsid w:val="001049E3"/>
    <w:rsid w:val="00110503"/>
    <w:rsid w:val="001209E5"/>
    <w:rsid w:val="00131D56"/>
    <w:rsid w:val="00132066"/>
    <w:rsid w:val="00177F89"/>
    <w:rsid w:val="001A4018"/>
    <w:rsid w:val="001B0690"/>
    <w:rsid w:val="001E19C9"/>
    <w:rsid w:val="001F19CB"/>
    <w:rsid w:val="00206F85"/>
    <w:rsid w:val="00223706"/>
    <w:rsid w:val="0022780B"/>
    <w:rsid w:val="00227BA7"/>
    <w:rsid w:val="00232463"/>
    <w:rsid w:val="00232BBA"/>
    <w:rsid w:val="00236CC3"/>
    <w:rsid w:val="00246C2E"/>
    <w:rsid w:val="00261CDD"/>
    <w:rsid w:val="0026573C"/>
    <w:rsid w:val="002A735C"/>
    <w:rsid w:val="002B72DA"/>
    <w:rsid w:val="002E656E"/>
    <w:rsid w:val="00302308"/>
    <w:rsid w:val="00320A3F"/>
    <w:rsid w:val="00323E28"/>
    <w:rsid w:val="003266ED"/>
    <w:rsid w:val="0034431A"/>
    <w:rsid w:val="00377A69"/>
    <w:rsid w:val="003A01FA"/>
    <w:rsid w:val="003A6F25"/>
    <w:rsid w:val="003B00E1"/>
    <w:rsid w:val="003B6A87"/>
    <w:rsid w:val="003C2A1E"/>
    <w:rsid w:val="003C6504"/>
    <w:rsid w:val="003E2D21"/>
    <w:rsid w:val="003E4338"/>
    <w:rsid w:val="003E7B46"/>
    <w:rsid w:val="003F49D8"/>
    <w:rsid w:val="0041019B"/>
    <w:rsid w:val="00424DC5"/>
    <w:rsid w:val="00444A14"/>
    <w:rsid w:val="0046577B"/>
    <w:rsid w:val="004A19E4"/>
    <w:rsid w:val="00533270"/>
    <w:rsid w:val="0055627E"/>
    <w:rsid w:val="00596DB0"/>
    <w:rsid w:val="005E2E27"/>
    <w:rsid w:val="005F6B42"/>
    <w:rsid w:val="00600B89"/>
    <w:rsid w:val="006119F3"/>
    <w:rsid w:val="0067532C"/>
    <w:rsid w:val="00695B40"/>
    <w:rsid w:val="006A1FAF"/>
    <w:rsid w:val="006B6329"/>
    <w:rsid w:val="006C702F"/>
    <w:rsid w:val="006D4C92"/>
    <w:rsid w:val="006E12B9"/>
    <w:rsid w:val="006E2A43"/>
    <w:rsid w:val="0072095F"/>
    <w:rsid w:val="007417A0"/>
    <w:rsid w:val="00744D9C"/>
    <w:rsid w:val="0078394E"/>
    <w:rsid w:val="007A540C"/>
    <w:rsid w:val="007F081E"/>
    <w:rsid w:val="007F25EA"/>
    <w:rsid w:val="008248BF"/>
    <w:rsid w:val="008373F4"/>
    <w:rsid w:val="008B04EF"/>
    <w:rsid w:val="008C3CB7"/>
    <w:rsid w:val="008C7A63"/>
    <w:rsid w:val="008D175C"/>
    <w:rsid w:val="008D65D6"/>
    <w:rsid w:val="008F7FB1"/>
    <w:rsid w:val="00946231"/>
    <w:rsid w:val="00946EE8"/>
    <w:rsid w:val="00957F0C"/>
    <w:rsid w:val="009E0705"/>
    <w:rsid w:val="009E16D5"/>
    <w:rsid w:val="009E6189"/>
    <w:rsid w:val="009E7095"/>
    <w:rsid w:val="00A11A93"/>
    <w:rsid w:val="00A35E07"/>
    <w:rsid w:val="00A93F4E"/>
    <w:rsid w:val="00AE0FC3"/>
    <w:rsid w:val="00AE5423"/>
    <w:rsid w:val="00B2099C"/>
    <w:rsid w:val="00B252FA"/>
    <w:rsid w:val="00B47D51"/>
    <w:rsid w:val="00B66A91"/>
    <w:rsid w:val="00B96778"/>
    <w:rsid w:val="00C4626C"/>
    <w:rsid w:val="00C472CD"/>
    <w:rsid w:val="00CC713C"/>
    <w:rsid w:val="00CE775F"/>
    <w:rsid w:val="00D23207"/>
    <w:rsid w:val="00D53835"/>
    <w:rsid w:val="00D74418"/>
    <w:rsid w:val="00D82D8F"/>
    <w:rsid w:val="00D87F10"/>
    <w:rsid w:val="00D962B9"/>
    <w:rsid w:val="00DB3512"/>
    <w:rsid w:val="00DD22B7"/>
    <w:rsid w:val="00DE35DB"/>
    <w:rsid w:val="00DF2216"/>
    <w:rsid w:val="00DF641F"/>
    <w:rsid w:val="00E13627"/>
    <w:rsid w:val="00E47EE8"/>
    <w:rsid w:val="00E5112E"/>
    <w:rsid w:val="00E605AD"/>
    <w:rsid w:val="00E70C6E"/>
    <w:rsid w:val="00E75322"/>
    <w:rsid w:val="00E914FF"/>
    <w:rsid w:val="00E94B8F"/>
    <w:rsid w:val="00ED57A8"/>
    <w:rsid w:val="00EF4CAD"/>
    <w:rsid w:val="00F02332"/>
    <w:rsid w:val="00F16F40"/>
    <w:rsid w:val="00F23951"/>
    <w:rsid w:val="00F3516F"/>
    <w:rsid w:val="00F44EDF"/>
    <w:rsid w:val="00F541CD"/>
    <w:rsid w:val="00F548D7"/>
    <w:rsid w:val="00F54FB4"/>
    <w:rsid w:val="00F6250C"/>
    <w:rsid w:val="00F63F90"/>
    <w:rsid w:val="00F809E8"/>
    <w:rsid w:val="00F96CD8"/>
    <w:rsid w:val="00FA59C9"/>
    <w:rsid w:val="00FD0A48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5CF6"/>
  <w15:docId w15:val="{8B40113D-FA4C-4A77-A370-45904EA1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1318"/>
  </w:style>
  <w:style w:type="paragraph" w:styleId="Kop1">
    <w:name w:val="heading 1"/>
    <w:basedOn w:val="Standaard"/>
    <w:next w:val="Standaard"/>
    <w:link w:val="Kop1Char"/>
    <w:uiPriority w:val="9"/>
    <w:qFormat/>
    <w:rsid w:val="008248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6D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DB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B0690"/>
    <w:pPr>
      <w:ind w:left="720"/>
      <w:contextualSpacing/>
    </w:pPr>
  </w:style>
  <w:style w:type="paragraph" w:customStyle="1" w:styleId="Lijstalinea1">
    <w:name w:val="Lijstalinea1"/>
    <w:basedOn w:val="Standaard"/>
    <w:rsid w:val="002E656E"/>
    <w:pPr>
      <w:suppressAutoHyphens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E35D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DE35DB"/>
    <w:pPr>
      <w:widowControl w:val="0"/>
    </w:pPr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B47D5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7D51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8248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4447">
          <w:marLeft w:val="-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23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w.v.herwijnen@outlook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F2F08-EF00-441D-853E-20F6329C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 W. van Herwijnen</dc:creator>
  <cp:lastModifiedBy>Mariet Haasakker</cp:lastModifiedBy>
  <cp:revision>2</cp:revision>
  <dcterms:created xsi:type="dcterms:W3CDTF">2021-08-20T15:27:00Z</dcterms:created>
  <dcterms:modified xsi:type="dcterms:W3CDTF">2021-08-20T15:27:00Z</dcterms:modified>
</cp:coreProperties>
</file>